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DA03" w14:textId="615E5653" w:rsidR="004203BE" w:rsidRPr="004203BE" w:rsidRDefault="00713418" w:rsidP="004203BE">
      <w:pPr>
        <w:pStyle w:val="Title"/>
        <w:rPr>
          <w:rFonts w:ascii="Gazpacho Black" w:hAnsi="Gazpacho Black"/>
        </w:rPr>
      </w:pPr>
      <w:r w:rsidRPr="004203BE">
        <w:rPr>
          <w:rFonts w:ascii="Gazpacho Black" w:hAnsi="Gazpacho Black"/>
        </w:rPr>
        <w:t>Referral Form</w:t>
      </w:r>
      <w:r w:rsidR="004203BE" w:rsidRPr="004203BE">
        <w:rPr>
          <w:rFonts w:ascii="Gazpacho Black" w:hAnsi="Gazpacho Black"/>
        </w:rPr>
        <w:t>-</w:t>
      </w:r>
      <w:r w:rsidR="00651FCE">
        <w:rPr>
          <w:rFonts w:ascii="Gazpacho Black" w:hAnsi="Gazpacho Black"/>
        </w:rPr>
        <w:t xml:space="preserve"> IPU/HAH</w:t>
      </w:r>
      <w:r w:rsidR="004203BE" w:rsidRPr="004203BE">
        <w:rPr>
          <w:rFonts w:ascii="Gazpacho Black" w:hAnsi="Gazpacho Black"/>
        </w:rPr>
        <w:t xml:space="preserve"> </w:t>
      </w:r>
    </w:p>
    <w:p w14:paraId="39CEAC9A" w14:textId="7716E4AA" w:rsidR="004203BE" w:rsidRPr="004203BE" w:rsidRDefault="004203BE" w:rsidP="004203BE">
      <w:pPr>
        <w:pStyle w:val="Heading1"/>
      </w:pPr>
      <w:r w:rsidRPr="004203BE">
        <w:t xml:space="preserve">What service are you referring </w:t>
      </w:r>
      <w:r w:rsidR="00F07479">
        <w:t>to</w:t>
      </w:r>
      <w:r w:rsidRPr="004203BE">
        <w:t xml:space="preserve">? </w:t>
      </w:r>
      <w:r w:rsidR="006D5EC0" w:rsidRPr="00011130">
        <w:rPr>
          <w:rFonts w:ascii="Inter 18pt" w:hAnsi="Inter 18pt"/>
          <w:b w:val="0"/>
          <w:bCs w:val="0"/>
          <w:sz w:val="20"/>
          <w:szCs w:val="20"/>
        </w:rPr>
        <w:t>Please tick options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8224"/>
        <w:gridCol w:w="2828"/>
      </w:tblGrid>
      <w:tr w:rsidR="004203BE" w:rsidRPr="004203BE" w14:paraId="0239F6D6" w14:textId="77777777" w:rsidTr="00752379">
        <w:trPr>
          <w:trHeight w:val="776"/>
        </w:trPr>
        <w:tc>
          <w:tcPr>
            <w:tcW w:w="8224" w:type="dxa"/>
          </w:tcPr>
          <w:p w14:paraId="2340C587" w14:textId="77777777" w:rsidR="00651FCE" w:rsidRDefault="00651FCE" w:rsidP="00651FCE">
            <w:pPr>
              <w:rPr>
                <w:rFonts w:ascii="Inter 18pt" w:hAnsi="Inter 18pt"/>
                <w:b/>
                <w:bCs/>
                <w:lang w:val="en-GB"/>
              </w:rPr>
            </w:pPr>
            <w:r w:rsidRPr="00651FCE">
              <w:rPr>
                <w:rFonts w:ascii="Inter 18pt" w:hAnsi="Inter 18pt"/>
                <w:b/>
                <w:bCs/>
                <w:lang w:val="en-GB"/>
              </w:rPr>
              <w:t>Inpatient Admission</w:t>
            </w:r>
          </w:p>
          <w:p w14:paraId="07219905" w14:textId="77777777" w:rsidR="00651FCE" w:rsidRDefault="00651FCE" w:rsidP="00651FCE">
            <w:pPr>
              <w:rPr>
                <w:rFonts w:ascii="Inter 18pt" w:hAnsi="Inter 18pt"/>
                <w:b/>
                <w:bCs/>
                <w:lang w:val="en-GB"/>
              </w:rPr>
            </w:pPr>
          </w:p>
          <w:p w14:paraId="3C45D4FA" w14:textId="41B3A6E9" w:rsidR="004203BE" w:rsidRPr="004203BE" w:rsidRDefault="00366B0B" w:rsidP="00651FCE">
            <w:pPr>
              <w:rPr>
                <w:rFonts w:ascii="Inter 18pt" w:hAnsi="Inter 18pt"/>
              </w:rPr>
            </w:pPr>
            <w:r w:rsidRPr="00366B0B">
              <w:rPr>
                <w:rFonts w:ascii="Inter 18pt" w:hAnsi="Inter 18pt"/>
              </w:rPr>
              <w:t>An inpatient admission is either for end-of-life care estimated to be less than 6 weeks prognosis with specialist palliative care needs or for a symptom management admission for a maximum of 2 weeks. </w:t>
            </w:r>
          </w:p>
        </w:tc>
        <w:tc>
          <w:tcPr>
            <w:tcW w:w="2828" w:type="dxa"/>
          </w:tcPr>
          <w:p w14:paraId="5E085F39" w14:textId="77777777" w:rsidR="004203BE" w:rsidRPr="004203BE" w:rsidRDefault="004203BE" w:rsidP="004203BE">
            <w:pPr>
              <w:rPr>
                <w:rFonts w:ascii="Inter 18pt" w:hAnsi="Inter 18pt"/>
              </w:rPr>
            </w:pPr>
          </w:p>
        </w:tc>
      </w:tr>
      <w:tr w:rsidR="004203BE" w:rsidRPr="004203BE" w14:paraId="276821B2" w14:textId="77777777" w:rsidTr="00752379">
        <w:trPr>
          <w:trHeight w:val="1560"/>
        </w:trPr>
        <w:tc>
          <w:tcPr>
            <w:tcW w:w="8224" w:type="dxa"/>
          </w:tcPr>
          <w:p w14:paraId="5F465547" w14:textId="77777777" w:rsidR="00651FCE" w:rsidRDefault="00651FCE" w:rsidP="00651FCE">
            <w:pPr>
              <w:rPr>
                <w:rFonts w:ascii="Inter 18pt" w:hAnsi="Inter 18pt"/>
                <w:b/>
                <w:bCs/>
                <w:lang w:val="en-GB"/>
              </w:rPr>
            </w:pPr>
            <w:r w:rsidRPr="00651FCE">
              <w:rPr>
                <w:rFonts w:ascii="Inter 18pt" w:hAnsi="Inter 18pt"/>
                <w:b/>
                <w:bCs/>
                <w:lang w:val="en-GB"/>
              </w:rPr>
              <w:t xml:space="preserve">Hospice at Home </w:t>
            </w:r>
          </w:p>
          <w:p w14:paraId="7A4C4EF8" w14:textId="77777777" w:rsidR="00651FCE" w:rsidRDefault="00651FCE" w:rsidP="00651FCE">
            <w:pPr>
              <w:rPr>
                <w:rFonts w:ascii="Inter 18pt" w:hAnsi="Inter 18pt"/>
                <w:b/>
                <w:bCs/>
                <w:lang w:val="en-GB"/>
              </w:rPr>
            </w:pPr>
          </w:p>
          <w:p w14:paraId="30B2CA6B" w14:textId="520641AF" w:rsidR="00651FCE" w:rsidRPr="00651FCE" w:rsidRDefault="00651FCE" w:rsidP="00651FCE">
            <w:pPr>
              <w:rPr>
                <w:rFonts w:ascii="Inter 18pt" w:hAnsi="Inter 18pt"/>
                <w:lang w:val="en-GB"/>
              </w:rPr>
            </w:pPr>
            <w:r w:rsidRPr="00651FCE">
              <w:rPr>
                <w:rFonts w:ascii="Inter 18pt" w:hAnsi="Inter 18pt"/>
                <w:lang w:val="en-GB"/>
              </w:rPr>
              <w:t xml:space="preserve">To support dying at home for the last 6 weeks of life </w:t>
            </w:r>
            <w:r w:rsidR="00110BBB">
              <w:rPr>
                <w:rFonts w:ascii="Inter 18pt" w:hAnsi="Inter 18pt"/>
                <w:lang w:val="en-GB"/>
              </w:rPr>
              <w:t>p</w:t>
            </w:r>
            <w:r w:rsidRPr="00651FCE">
              <w:rPr>
                <w:rFonts w:ascii="Inter 18pt" w:hAnsi="Inter 18pt"/>
                <w:lang w:val="en-GB"/>
              </w:rPr>
              <w:t>atients</w:t>
            </w:r>
            <w:r w:rsidR="00110BBB">
              <w:rPr>
                <w:rFonts w:ascii="Inter 18pt" w:hAnsi="Inter 18pt"/>
                <w:lang w:val="en-GB"/>
              </w:rPr>
              <w:t xml:space="preserve">. </w:t>
            </w:r>
            <w:r w:rsidRPr="00651FCE">
              <w:rPr>
                <w:rFonts w:ascii="Inter 18pt" w:hAnsi="Inter 18pt"/>
                <w:lang w:val="en-GB"/>
              </w:rPr>
              <w:t>Assessment will be made by a registered nurse to determine the level of input required and to ensure a referral to the hospice is appropriate at this time.</w:t>
            </w:r>
          </w:p>
          <w:p w14:paraId="04BF1D27" w14:textId="77C08B74" w:rsidR="004203BE" w:rsidRPr="004203BE" w:rsidRDefault="004203BE" w:rsidP="00651FCE">
            <w:pPr>
              <w:rPr>
                <w:rFonts w:ascii="Inter 18pt" w:hAnsi="Inter 18pt"/>
              </w:rPr>
            </w:pPr>
          </w:p>
        </w:tc>
        <w:tc>
          <w:tcPr>
            <w:tcW w:w="2828" w:type="dxa"/>
          </w:tcPr>
          <w:p w14:paraId="32CE177F" w14:textId="77777777" w:rsidR="004203BE" w:rsidRPr="004203BE" w:rsidRDefault="004203BE" w:rsidP="004203BE">
            <w:pPr>
              <w:rPr>
                <w:rFonts w:ascii="Inter 18pt" w:hAnsi="Inter 18pt"/>
              </w:rPr>
            </w:pPr>
          </w:p>
        </w:tc>
      </w:tr>
      <w:tr w:rsidR="00CA10CF" w:rsidRPr="004203BE" w14:paraId="6E8A0DA6" w14:textId="77777777" w:rsidTr="00752379">
        <w:trPr>
          <w:trHeight w:val="1374"/>
        </w:trPr>
        <w:tc>
          <w:tcPr>
            <w:tcW w:w="8224" w:type="dxa"/>
          </w:tcPr>
          <w:p w14:paraId="22055F96" w14:textId="3C7822A9" w:rsidR="00CA10CF" w:rsidRDefault="00CA10CF" w:rsidP="00CA10CF">
            <w:pPr>
              <w:rPr>
                <w:rFonts w:ascii="Inter 18pt" w:hAnsi="Inter 18pt"/>
                <w:b/>
                <w:bCs/>
                <w:lang w:val="en-GB"/>
              </w:rPr>
            </w:pPr>
            <w:r>
              <w:rPr>
                <w:rFonts w:ascii="Inter 18pt" w:hAnsi="Inter 18pt"/>
                <w:b/>
                <w:bCs/>
                <w:lang w:val="en-GB"/>
              </w:rPr>
              <w:t>Care Home</w:t>
            </w:r>
          </w:p>
          <w:p w14:paraId="2A2ED011" w14:textId="77777777" w:rsidR="00CA10CF" w:rsidRDefault="00CA10CF" w:rsidP="00CA10CF">
            <w:pPr>
              <w:rPr>
                <w:rFonts w:ascii="Inter 18pt" w:hAnsi="Inter 18pt"/>
                <w:b/>
                <w:bCs/>
                <w:lang w:val="en-GB"/>
              </w:rPr>
            </w:pPr>
          </w:p>
          <w:p w14:paraId="0A31B647" w14:textId="7D4A2F4C" w:rsidR="00CA10CF" w:rsidRPr="00CA10CF" w:rsidRDefault="00CA10CF" w:rsidP="00CA10CF">
            <w:pPr>
              <w:rPr>
                <w:rFonts w:ascii="Inter 18pt" w:hAnsi="Inter 18pt"/>
                <w:lang w:val="en-GB"/>
              </w:rPr>
            </w:pPr>
            <w:r w:rsidRPr="00CA10CF">
              <w:rPr>
                <w:rFonts w:ascii="Inter 18pt" w:hAnsi="Inter 18pt"/>
                <w:lang w:val="en-GB"/>
              </w:rPr>
              <w:t>The care home liaison service will accept referrals for patients demonstrating a progressive decline in their condition, identified as being in their last year of life and on the Gold Standards Framework in West Norfolk care homes.</w:t>
            </w:r>
          </w:p>
          <w:p w14:paraId="37C632FD" w14:textId="77777777" w:rsidR="00CA10CF" w:rsidRPr="00651FCE" w:rsidRDefault="00CA10CF" w:rsidP="00651FCE">
            <w:pPr>
              <w:rPr>
                <w:rFonts w:ascii="Inter 18pt" w:hAnsi="Inter 18pt"/>
                <w:b/>
                <w:bCs/>
                <w:lang w:val="en-GB"/>
              </w:rPr>
            </w:pPr>
          </w:p>
        </w:tc>
        <w:tc>
          <w:tcPr>
            <w:tcW w:w="2828" w:type="dxa"/>
          </w:tcPr>
          <w:p w14:paraId="499EDCD1" w14:textId="77777777" w:rsidR="00CA10CF" w:rsidRPr="004203BE" w:rsidRDefault="00CA10CF" w:rsidP="004203BE">
            <w:pPr>
              <w:rPr>
                <w:rFonts w:ascii="Inter 18pt" w:hAnsi="Inter 18pt"/>
              </w:rPr>
            </w:pPr>
          </w:p>
        </w:tc>
      </w:tr>
    </w:tbl>
    <w:p w14:paraId="3693928E" w14:textId="77777777" w:rsidR="001C5850" w:rsidRPr="004203BE" w:rsidRDefault="001C5850" w:rsidP="001C5850">
      <w:pPr>
        <w:pStyle w:val="Heading1"/>
      </w:pPr>
      <w:r w:rsidRPr="004203BE">
        <w:t>Patient Details</w:t>
      </w:r>
    </w:p>
    <w:tbl>
      <w:tblPr>
        <w:tblStyle w:val="TableGrid"/>
        <w:tblpPr w:leftFromText="180" w:rightFromText="180" w:vertAnchor="text" w:horzAnchor="margin" w:tblpY="301"/>
        <w:tblW w:w="11052" w:type="dxa"/>
        <w:tblLook w:val="04A0" w:firstRow="1" w:lastRow="0" w:firstColumn="1" w:lastColumn="0" w:noHBand="0" w:noVBand="1"/>
      </w:tblPr>
      <w:tblGrid>
        <w:gridCol w:w="4940"/>
        <w:gridCol w:w="1976"/>
        <w:gridCol w:w="1976"/>
        <w:gridCol w:w="2160"/>
      </w:tblGrid>
      <w:tr w:rsidR="001C5850" w:rsidRPr="004203BE" w14:paraId="427C5D1E" w14:textId="77777777" w:rsidTr="00752379">
        <w:trPr>
          <w:trHeight w:val="653"/>
        </w:trPr>
        <w:tc>
          <w:tcPr>
            <w:tcW w:w="4940" w:type="dxa"/>
          </w:tcPr>
          <w:p w14:paraId="3E328CAA" w14:textId="77777777" w:rsidR="001C5850" w:rsidRPr="004203BE" w:rsidRDefault="001C5850" w:rsidP="001C5850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Patient’s full name</w:t>
            </w:r>
          </w:p>
        </w:tc>
        <w:tc>
          <w:tcPr>
            <w:tcW w:w="6112" w:type="dxa"/>
            <w:gridSpan w:val="3"/>
          </w:tcPr>
          <w:p w14:paraId="344B294E" w14:textId="77777777" w:rsidR="001C5850" w:rsidRPr="004203BE" w:rsidRDefault="001C5850" w:rsidP="001C5850">
            <w:pPr>
              <w:rPr>
                <w:rFonts w:ascii="Inter 18pt" w:hAnsi="Inter 18pt"/>
              </w:rPr>
            </w:pPr>
          </w:p>
        </w:tc>
      </w:tr>
      <w:tr w:rsidR="001C5850" w:rsidRPr="004203BE" w14:paraId="7CB60E9C" w14:textId="77777777" w:rsidTr="00752379">
        <w:trPr>
          <w:trHeight w:val="653"/>
        </w:trPr>
        <w:tc>
          <w:tcPr>
            <w:tcW w:w="4940" w:type="dxa"/>
          </w:tcPr>
          <w:p w14:paraId="380D2230" w14:textId="77777777" w:rsidR="001C5850" w:rsidRPr="004203BE" w:rsidRDefault="001C5850" w:rsidP="001C5850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Patient's DOB</w:t>
            </w:r>
          </w:p>
        </w:tc>
        <w:tc>
          <w:tcPr>
            <w:tcW w:w="6112" w:type="dxa"/>
            <w:gridSpan w:val="3"/>
          </w:tcPr>
          <w:p w14:paraId="6AE5608E" w14:textId="77777777" w:rsidR="001C5850" w:rsidRPr="004203BE" w:rsidRDefault="001C5850" w:rsidP="001C5850">
            <w:pPr>
              <w:rPr>
                <w:rFonts w:ascii="Inter 18pt" w:hAnsi="Inter 18pt"/>
              </w:rPr>
            </w:pPr>
          </w:p>
        </w:tc>
      </w:tr>
      <w:tr w:rsidR="001C5850" w:rsidRPr="004203BE" w14:paraId="5E7EE40F" w14:textId="77777777" w:rsidTr="00752379">
        <w:trPr>
          <w:trHeight w:val="653"/>
        </w:trPr>
        <w:tc>
          <w:tcPr>
            <w:tcW w:w="4940" w:type="dxa"/>
          </w:tcPr>
          <w:p w14:paraId="6F5B6D95" w14:textId="77777777" w:rsidR="001C5850" w:rsidRPr="004203BE" w:rsidRDefault="001C5850" w:rsidP="001C5850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Patient's address</w:t>
            </w:r>
          </w:p>
        </w:tc>
        <w:tc>
          <w:tcPr>
            <w:tcW w:w="6112" w:type="dxa"/>
            <w:gridSpan w:val="3"/>
          </w:tcPr>
          <w:p w14:paraId="2187D129" w14:textId="77777777" w:rsidR="001C5850" w:rsidRDefault="001C5850" w:rsidP="001C5850">
            <w:pPr>
              <w:rPr>
                <w:rFonts w:ascii="Inter 18pt" w:hAnsi="Inter 18pt"/>
              </w:rPr>
            </w:pPr>
          </w:p>
          <w:p w14:paraId="726FD840" w14:textId="77777777" w:rsidR="001C5850" w:rsidRDefault="001C5850" w:rsidP="001C5850">
            <w:pPr>
              <w:rPr>
                <w:rFonts w:ascii="Inter 18pt" w:hAnsi="Inter 18pt"/>
              </w:rPr>
            </w:pPr>
          </w:p>
          <w:p w14:paraId="47C7FE98" w14:textId="77777777" w:rsidR="001C5850" w:rsidRPr="004203BE" w:rsidRDefault="001C5850" w:rsidP="001C5850">
            <w:pPr>
              <w:rPr>
                <w:rFonts w:ascii="Inter 18pt" w:hAnsi="Inter 18pt"/>
              </w:rPr>
            </w:pPr>
          </w:p>
        </w:tc>
      </w:tr>
      <w:tr w:rsidR="001C5850" w:rsidRPr="004203BE" w14:paraId="749BEEC8" w14:textId="77777777" w:rsidTr="00752379">
        <w:trPr>
          <w:trHeight w:val="653"/>
        </w:trPr>
        <w:tc>
          <w:tcPr>
            <w:tcW w:w="4940" w:type="dxa"/>
          </w:tcPr>
          <w:p w14:paraId="4500014B" w14:textId="77777777" w:rsidR="001C5850" w:rsidRPr="004203BE" w:rsidRDefault="001C5850" w:rsidP="001C5850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 xml:space="preserve">Patient's telephone number </w:t>
            </w:r>
          </w:p>
        </w:tc>
        <w:tc>
          <w:tcPr>
            <w:tcW w:w="6112" w:type="dxa"/>
            <w:gridSpan w:val="3"/>
          </w:tcPr>
          <w:p w14:paraId="2C3E7F07" w14:textId="77777777" w:rsidR="001C5850" w:rsidRPr="004203BE" w:rsidRDefault="001C5850" w:rsidP="001C5850">
            <w:pPr>
              <w:rPr>
                <w:rFonts w:ascii="Inter 18pt" w:hAnsi="Inter 18pt"/>
              </w:rPr>
            </w:pPr>
          </w:p>
        </w:tc>
      </w:tr>
      <w:tr w:rsidR="001C5850" w:rsidRPr="004203BE" w14:paraId="48CE2526" w14:textId="77777777" w:rsidTr="00752379">
        <w:trPr>
          <w:trHeight w:val="698"/>
        </w:trPr>
        <w:tc>
          <w:tcPr>
            <w:tcW w:w="4940" w:type="dxa"/>
          </w:tcPr>
          <w:p w14:paraId="1D245430" w14:textId="77777777" w:rsidR="001C5850" w:rsidRPr="004203BE" w:rsidRDefault="001C5850" w:rsidP="001C5850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Current place of residence</w:t>
            </w:r>
          </w:p>
        </w:tc>
        <w:tc>
          <w:tcPr>
            <w:tcW w:w="1976" w:type="dxa"/>
          </w:tcPr>
          <w:p w14:paraId="15BE6DB6" w14:textId="77777777" w:rsidR="001C5850" w:rsidRPr="004203BE" w:rsidRDefault="001C5850" w:rsidP="001C5850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Home</w:t>
            </w:r>
          </w:p>
        </w:tc>
        <w:tc>
          <w:tcPr>
            <w:tcW w:w="1976" w:type="dxa"/>
          </w:tcPr>
          <w:p w14:paraId="4583A267" w14:textId="77777777" w:rsidR="001C5850" w:rsidRPr="004203BE" w:rsidRDefault="001C5850" w:rsidP="001C5850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Hospital</w:t>
            </w:r>
          </w:p>
        </w:tc>
        <w:tc>
          <w:tcPr>
            <w:tcW w:w="2160" w:type="dxa"/>
          </w:tcPr>
          <w:p w14:paraId="65FA279A" w14:textId="77777777" w:rsidR="001C5850" w:rsidRPr="004203BE" w:rsidRDefault="001C5850" w:rsidP="001C5850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Care home</w:t>
            </w:r>
          </w:p>
        </w:tc>
      </w:tr>
      <w:tr w:rsidR="001C5850" w:rsidRPr="004203BE" w14:paraId="3F6B70FC" w14:textId="77777777" w:rsidTr="00752379">
        <w:trPr>
          <w:trHeight w:val="653"/>
        </w:trPr>
        <w:tc>
          <w:tcPr>
            <w:tcW w:w="4940" w:type="dxa"/>
          </w:tcPr>
          <w:p w14:paraId="2773F35B" w14:textId="77777777" w:rsidR="001C5850" w:rsidRPr="004203BE" w:rsidRDefault="001C5850" w:rsidP="001C5850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Patient preferred contact method</w:t>
            </w:r>
          </w:p>
        </w:tc>
        <w:tc>
          <w:tcPr>
            <w:tcW w:w="6112" w:type="dxa"/>
            <w:gridSpan w:val="3"/>
          </w:tcPr>
          <w:p w14:paraId="264BA7A7" w14:textId="77777777" w:rsidR="001C5850" w:rsidRPr="004203BE" w:rsidRDefault="001C5850" w:rsidP="001C5850">
            <w:pPr>
              <w:rPr>
                <w:rFonts w:ascii="Inter 18pt" w:hAnsi="Inter 18pt"/>
              </w:rPr>
            </w:pPr>
          </w:p>
        </w:tc>
      </w:tr>
      <w:tr w:rsidR="001C5850" w:rsidRPr="004203BE" w14:paraId="1CE39D5D" w14:textId="77777777" w:rsidTr="00752379">
        <w:trPr>
          <w:trHeight w:val="653"/>
        </w:trPr>
        <w:tc>
          <w:tcPr>
            <w:tcW w:w="4940" w:type="dxa"/>
          </w:tcPr>
          <w:p w14:paraId="17DA39AF" w14:textId="77777777" w:rsidR="001C5850" w:rsidRPr="004203BE" w:rsidRDefault="001C5850" w:rsidP="001C5850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What is the patient's first language?</w:t>
            </w:r>
          </w:p>
        </w:tc>
        <w:tc>
          <w:tcPr>
            <w:tcW w:w="6112" w:type="dxa"/>
            <w:gridSpan w:val="3"/>
          </w:tcPr>
          <w:p w14:paraId="29E3A2A7" w14:textId="77777777" w:rsidR="001C5850" w:rsidRPr="004203BE" w:rsidRDefault="001C5850" w:rsidP="001C5850">
            <w:pPr>
              <w:rPr>
                <w:rFonts w:ascii="Inter 18pt" w:hAnsi="Inter 18pt"/>
              </w:rPr>
            </w:pPr>
          </w:p>
        </w:tc>
      </w:tr>
      <w:tr w:rsidR="001C5850" w:rsidRPr="004203BE" w14:paraId="1E859144" w14:textId="77777777" w:rsidTr="00752379">
        <w:trPr>
          <w:trHeight w:val="611"/>
        </w:trPr>
        <w:tc>
          <w:tcPr>
            <w:tcW w:w="4940" w:type="dxa"/>
          </w:tcPr>
          <w:p w14:paraId="6318B134" w14:textId="77777777" w:rsidR="001C5850" w:rsidRPr="004203BE" w:rsidRDefault="001C5850" w:rsidP="001C5850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Patient's NHS number</w:t>
            </w:r>
          </w:p>
        </w:tc>
        <w:tc>
          <w:tcPr>
            <w:tcW w:w="6112" w:type="dxa"/>
            <w:gridSpan w:val="3"/>
          </w:tcPr>
          <w:p w14:paraId="45530F7A" w14:textId="77777777" w:rsidR="001C5850" w:rsidRPr="004203BE" w:rsidRDefault="001C5850" w:rsidP="001C5850">
            <w:pPr>
              <w:rPr>
                <w:rFonts w:ascii="Inter 18pt" w:hAnsi="Inter 18pt"/>
              </w:rPr>
            </w:pPr>
          </w:p>
        </w:tc>
      </w:tr>
      <w:tr w:rsidR="001C5850" w:rsidRPr="004203BE" w14:paraId="4EA990E7" w14:textId="77777777" w:rsidTr="00752379">
        <w:trPr>
          <w:trHeight w:val="611"/>
        </w:trPr>
        <w:tc>
          <w:tcPr>
            <w:tcW w:w="4940" w:type="dxa"/>
          </w:tcPr>
          <w:p w14:paraId="05229E4C" w14:textId="77777777" w:rsidR="001C5850" w:rsidRPr="004203BE" w:rsidRDefault="001C5850" w:rsidP="001C5850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Preferred place of care</w:t>
            </w:r>
          </w:p>
        </w:tc>
        <w:tc>
          <w:tcPr>
            <w:tcW w:w="1976" w:type="dxa"/>
          </w:tcPr>
          <w:p w14:paraId="1C1F6CC1" w14:textId="77777777" w:rsidR="001C5850" w:rsidRPr="004203BE" w:rsidRDefault="001C5850" w:rsidP="001C5850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Home</w:t>
            </w:r>
          </w:p>
        </w:tc>
        <w:tc>
          <w:tcPr>
            <w:tcW w:w="1976" w:type="dxa"/>
          </w:tcPr>
          <w:p w14:paraId="7C9BE2DB" w14:textId="77777777" w:rsidR="001C5850" w:rsidRPr="004203BE" w:rsidRDefault="001C5850" w:rsidP="001C5850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Hospice</w:t>
            </w:r>
          </w:p>
        </w:tc>
        <w:tc>
          <w:tcPr>
            <w:tcW w:w="2160" w:type="dxa"/>
          </w:tcPr>
          <w:p w14:paraId="035AD4FD" w14:textId="77777777" w:rsidR="001C5850" w:rsidRPr="004203BE" w:rsidRDefault="001C5850" w:rsidP="001C5850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Other</w:t>
            </w:r>
          </w:p>
        </w:tc>
      </w:tr>
      <w:tr w:rsidR="001C5850" w:rsidRPr="004203BE" w14:paraId="5F53923D" w14:textId="77777777" w:rsidTr="00752379">
        <w:trPr>
          <w:trHeight w:val="611"/>
        </w:trPr>
        <w:tc>
          <w:tcPr>
            <w:tcW w:w="4940" w:type="dxa"/>
          </w:tcPr>
          <w:p w14:paraId="5A28C116" w14:textId="77777777" w:rsidR="001C5850" w:rsidRPr="004203BE" w:rsidRDefault="001C5850" w:rsidP="001C5850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Preferred place of death</w:t>
            </w:r>
          </w:p>
        </w:tc>
        <w:tc>
          <w:tcPr>
            <w:tcW w:w="1976" w:type="dxa"/>
          </w:tcPr>
          <w:p w14:paraId="68845AA8" w14:textId="77777777" w:rsidR="001C5850" w:rsidRPr="004203BE" w:rsidRDefault="001C5850" w:rsidP="001C5850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Home</w:t>
            </w:r>
          </w:p>
        </w:tc>
        <w:tc>
          <w:tcPr>
            <w:tcW w:w="1976" w:type="dxa"/>
          </w:tcPr>
          <w:p w14:paraId="3896CDED" w14:textId="77777777" w:rsidR="001C5850" w:rsidRPr="004203BE" w:rsidRDefault="001C5850" w:rsidP="001C5850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Hospice</w:t>
            </w:r>
          </w:p>
        </w:tc>
        <w:tc>
          <w:tcPr>
            <w:tcW w:w="2160" w:type="dxa"/>
          </w:tcPr>
          <w:p w14:paraId="0C66D059" w14:textId="77777777" w:rsidR="001C5850" w:rsidRPr="004203BE" w:rsidRDefault="001C5850" w:rsidP="001C5850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Other</w:t>
            </w:r>
          </w:p>
        </w:tc>
      </w:tr>
    </w:tbl>
    <w:p w14:paraId="010F2C49" w14:textId="77777777" w:rsidR="001C5850" w:rsidRDefault="001C5850" w:rsidP="001C5850"/>
    <w:p w14:paraId="7FB9B5C7" w14:textId="77777777" w:rsidR="0074669C" w:rsidRDefault="0074669C" w:rsidP="0074669C">
      <w:pPr>
        <w:pStyle w:val="Heading1"/>
      </w:pPr>
    </w:p>
    <w:p w14:paraId="52D39AA0" w14:textId="127F936C" w:rsidR="001C5850" w:rsidRPr="001C5850" w:rsidRDefault="0074669C" w:rsidP="0074669C">
      <w:pPr>
        <w:pStyle w:val="Heading1"/>
      </w:pPr>
      <w:r w:rsidRPr="004203BE">
        <w:t>Next of Kin Details</w:t>
      </w:r>
    </w:p>
    <w:tbl>
      <w:tblPr>
        <w:tblStyle w:val="TableGrid"/>
        <w:tblpPr w:leftFromText="180" w:rightFromText="180" w:vertAnchor="text" w:horzAnchor="margin" w:tblpY="310"/>
        <w:tblW w:w="11052" w:type="dxa"/>
        <w:tblLook w:val="04A0" w:firstRow="1" w:lastRow="0" w:firstColumn="1" w:lastColumn="0" w:noHBand="0" w:noVBand="1"/>
      </w:tblPr>
      <w:tblGrid>
        <w:gridCol w:w="4372"/>
        <w:gridCol w:w="3463"/>
        <w:gridCol w:w="3217"/>
      </w:tblGrid>
      <w:tr w:rsidR="0074669C" w:rsidRPr="004203BE" w14:paraId="508153AC" w14:textId="77777777" w:rsidTr="00752379">
        <w:trPr>
          <w:trHeight w:val="308"/>
        </w:trPr>
        <w:tc>
          <w:tcPr>
            <w:tcW w:w="4372" w:type="dxa"/>
          </w:tcPr>
          <w:p w14:paraId="4688DB1D" w14:textId="77777777" w:rsidR="0074669C" w:rsidRPr="004203BE" w:rsidRDefault="0074669C" w:rsidP="0074669C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Next of kin name &amp; relationship</w:t>
            </w:r>
          </w:p>
        </w:tc>
        <w:tc>
          <w:tcPr>
            <w:tcW w:w="6680" w:type="dxa"/>
            <w:gridSpan w:val="2"/>
          </w:tcPr>
          <w:p w14:paraId="0B4AD2B0" w14:textId="77777777" w:rsidR="0074669C" w:rsidRPr="004203BE" w:rsidRDefault="0074669C" w:rsidP="0074669C">
            <w:pPr>
              <w:rPr>
                <w:rFonts w:ascii="Inter 18pt" w:hAnsi="Inter 18pt"/>
              </w:rPr>
            </w:pPr>
          </w:p>
        </w:tc>
      </w:tr>
      <w:tr w:rsidR="0074669C" w:rsidRPr="004203BE" w14:paraId="5B19DA44" w14:textId="77777777" w:rsidTr="00752379">
        <w:trPr>
          <w:trHeight w:val="701"/>
        </w:trPr>
        <w:tc>
          <w:tcPr>
            <w:tcW w:w="4372" w:type="dxa"/>
          </w:tcPr>
          <w:p w14:paraId="0C73CDFF" w14:textId="77777777" w:rsidR="0074669C" w:rsidRPr="004203BE" w:rsidRDefault="0074669C" w:rsidP="0074669C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Next of kin address</w:t>
            </w:r>
          </w:p>
        </w:tc>
        <w:tc>
          <w:tcPr>
            <w:tcW w:w="6680" w:type="dxa"/>
            <w:gridSpan w:val="2"/>
          </w:tcPr>
          <w:p w14:paraId="51B26150" w14:textId="77777777" w:rsidR="0074669C" w:rsidRDefault="0074669C" w:rsidP="0074669C">
            <w:pPr>
              <w:rPr>
                <w:rFonts w:ascii="Inter 18pt" w:hAnsi="Inter 18pt"/>
              </w:rPr>
            </w:pPr>
          </w:p>
          <w:p w14:paraId="434C2450" w14:textId="77777777" w:rsidR="0074669C" w:rsidRPr="004203BE" w:rsidRDefault="0074669C" w:rsidP="0074669C">
            <w:pPr>
              <w:rPr>
                <w:rFonts w:ascii="Inter 18pt" w:hAnsi="Inter 18pt"/>
              </w:rPr>
            </w:pPr>
          </w:p>
        </w:tc>
      </w:tr>
      <w:tr w:rsidR="0074669C" w:rsidRPr="004203BE" w14:paraId="716ABD18" w14:textId="77777777" w:rsidTr="00752379">
        <w:trPr>
          <w:trHeight w:val="308"/>
        </w:trPr>
        <w:tc>
          <w:tcPr>
            <w:tcW w:w="4372" w:type="dxa"/>
          </w:tcPr>
          <w:p w14:paraId="09D74E4E" w14:textId="77777777" w:rsidR="0074669C" w:rsidRPr="004203BE" w:rsidRDefault="0074669C" w:rsidP="0074669C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Next of kin telephone number</w:t>
            </w:r>
          </w:p>
        </w:tc>
        <w:tc>
          <w:tcPr>
            <w:tcW w:w="6680" w:type="dxa"/>
            <w:gridSpan w:val="2"/>
          </w:tcPr>
          <w:p w14:paraId="23E3B385" w14:textId="77777777" w:rsidR="0074669C" w:rsidRPr="004203BE" w:rsidRDefault="0074669C" w:rsidP="0074669C">
            <w:pPr>
              <w:rPr>
                <w:rFonts w:ascii="Inter 18pt" w:hAnsi="Inter 18pt"/>
              </w:rPr>
            </w:pPr>
          </w:p>
        </w:tc>
      </w:tr>
      <w:tr w:rsidR="0074669C" w:rsidRPr="004203BE" w14:paraId="1BBC3052" w14:textId="77777777" w:rsidTr="00752379">
        <w:trPr>
          <w:trHeight w:val="329"/>
        </w:trPr>
        <w:tc>
          <w:tcPr>
            <w:tcW w:w="4372" w:type="dxa"/>
          </w:tcPr>
          <w:p w14:paraId="26E5425F" w14:textId="77777777" w:rsidR="0074669C" w:rsidRPr="004203BE" w:rsidRDefault="0074669C" w:rsidP="0074669C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Are they the main carer?</w:t>
            </w:r>
          </w:p>
        </w:tc>
        <w:tc>
          <w:tcPr>
            <w:tcW w:w="3463" w:type="dxa"/>
          </w:tcPr>
          <w:p w14:paraId="44300BB5" w14:textId="77777777" w:rsidR="0074669C" w:rsidRPr="004203BE" w:rsidRDefault="0074669C" w:rsidP="0074669C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Yes</w:t>
            </w:r>
          </w:p>
        </w:tc>
        <w:tc>
          <w:tcPr>
            <w:tcW w:w="3217" w:type="dxa"/>
          </w:tcPr>
          <w:p w14:paraId="023DE664" w14:textId="77777777" w:rsidR="0074669C" w:rsidRPr="004203BE" w:rsidRDefault="0074669C" w:rsidP="0074669C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No</w:t>
            </w:r>
          </w:p>
        </w:tc>
      </w:tr>
      <w:tr w:rsidR="0074669C" w:rsidRPr="004203BE" w14:paraId="3BB7746C" w14:textId="77777777" w:rsidTr="00752379">
        <w:trPr>
          <w:trHeight w:val="617"/>
        </w:trPr>
        <w:tc>
          <w:tcPr>
            <w:tcW w:w="4372" w:type="dxa"/>
          </w:tcPr>
          <w:p w14:paraId="1D9670CB" w14:textId="77777777" w:rsidR="0074669C" w:rsidRPr="004203BE" w:rsidRDefault="0074669C" w:rsidP="0074669C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Do we have consent to liaise with the patient's NOK</w:t>
            </w:r>
          </w:p>
        </w:tc>
        <w:tc>
          <w:tcPr>
            <w:tcW w:w="6680" w:type="dxa"/>
            <w:gridSpan w:val="2"/>
          </w:tcPr>
          <w:p w14:paraId="2F71CC4D" w14:textId="77777777" w:rsidR="0074669C" w:rsidRPr="004203BE" w:rsidRDefault="0074669C" w:rsidP="0074669C">
            <w:pPr>
              <w:rPr>
                <w:rFonts w:ascii="Inter 18pt" w:hAnsi="Inter 18pt"/>
              </w:rPr>
            </w:pPr>
          </w:p>
        </w:tc>
      </w:tr>
      <w:tr w:rsidR="0074669C" w:rsidRPr="004203BE" w14:paraId="7FBD9BD7" w14:textId="77777777" w:rsidTr="00752379">
        <w:trPr>
          <w:trHeight w:val="308"/>
        </w:trPr>
        <w:tc>
          <w:tcPr>
            <w:tcW w:w="4372" w:type="dxa"/>
          </w:tcPr>
          <w:p w14:paraId="07FA33E5" w14:textId="77777777" w:rsidR="0074669C" w:rsidRPr="004203BE" w:rsidRDefault="0074669C" w:rsidP="0074669C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LPA for Health &amp; Welfare</w:t>
            </w:r>
          </w:p>
        </w:tc>
        <w:tc>
          <w:tcPr>
            <w:tcW w:w="6680" w:type="dxa"/>
            <w:gridSpan w:val="2"/>
          </w:tcPr>
          <w:p w14:paraId="24A597CF" w14:textId="77777777" w:rsidR="0074669C" w:rsidRPr="004203BE" w:rsidRDefault="0074669C" w:rsidP="0074669C">
            <w:pPr>
              <w:rPr>
                <w:rFonts w:ascii="Inter 18pt" w:hAnsi="Inter 18pt"/>
              </w:rPr>
            </w:pPr>
          </w:p>
        </w:tc>
      </w:tr>
      <w:tr w:rsidR="0074669C" w:rsidRPr="004203BE" w14:paraId="2B584BF4" w14:textId="77777777" w:rsidTr="00752379">
        <w:trPr>
          <w:trHeight w:val="308"/>
        </w:trPr>
        <w:tc>
          <w:tcPr>
            <w:tcW w:w="4372" w:type="dxa"/>
          </w:tcPr>
          <w:p w14:paraId="2810776D" w14:textId="189FDDDD" w:rsidR="0074669C" w:rsidRDefault="0074669C" w:rsidP="0074669C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 xml:space="preserve">Patient’s GP Practice </w:t>
            </w:r>
          </w:p>
        </w:tc>
        <w:tc>
          <w:tcPr>
            <w:tcW w:w="6680" w:type="dxa"/>
            <w:gridSpan w:val="2"/>
          </w:tcPr>
          <w:p w14:paraId="1AC24EDE" w14:textId="77777777" w:rsidR="0074669C" w:rsidRPr="004203BE" w:rsidRDefault="0074669C" w:rsidP="0074669C">
            <w:pPr>
              <w:rPr>
                <w:rFonts w:ascii="Inter 18pt" w:hAnsi="Inter 18pt"/>
              </w:rPr>
            </w:pPr>
          </w:p>
        </w:tc>
      </w:tr>
    </w:tbl>
    <w:p w14:paraId="5EB57291" w14:textId="2DDC671C" w:rsidR="00784A9C" w:rsidRPr="004203BE" w:rsidRDefault="00713418" w:rsidP="004203BE">
      <w:pPr>
        <w:pStyle w:val="Heading1"/>
      </w:pPr>
      <w:r w:rsidRPr="004203BE">
        <w:t>Referrer Details</w:t>
      </w:r>
    </w:p>
    <w:tbl>
      <w:tblPr>
        <w:tblStyle w:val="TableGrid"/>
        <w:tblW w:w="10970" w:type="dxa"/>
        <w:tblLook w:val="04A0" w:firstRow="1" w:lastRow="0" w:firstColumn="1" w:lastColumn="0" w:noHBand="0" w:noVBand="1"/>
      </w:tblPr>
      <w:tblGrid>
        <w:gridCol w:w="4390"/>
        <w:gridCol w:w="3307"/>
        <w:gridCol w:w="3273"/>
      </w:tblGrid>
      <w:tr w:rsidR="00784A9C" w:rsidRPr="004203BE" w14:paraId="00DA3976" w14:textId="77777777" w:rsidTr="00F07479">
        <w:trPr>
          <w:trHeight w:val="450"/>
        </w:trPr>
        <w:tc>
          <w:tcPr>
            <w:tcW w:w="4390" w:type="dxa"/>
          </w:tcPr>
          <w:p w14:paraId="71F90BA0" w14:textId="77777777" w:rsidR="00784A9C" w:rsidRPr="004203BE" w:rsidRDefault="00713418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Name</w:t>
            </w:r>
          </w:p>
        </w:tc>
        <w:tc>
          <w:tcPr>
            <w:tcW w:w="6580" w:type="dxa"/>
            <w:gridSpan w:val="2"/>
          </w:tcPr>
          <w:p w14:paraId="7A3FE8FD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  <w:tr w:rsidR="00784A9C" w:rsidRPr="004203BE" w14:paraId="0DDE3E26" w14:textId="77777777" w:rsidTr="00F07479">
        <w:trPr>
          <w:trHeight w:val="664"/>
        </w:trPr>
        <w:tc>
          <w:tcPr>
            <w:tcW w:w="4390" w:type="dxa"/>
          </w:tcPr>
          <w:p w14:paraId="355771F4" w14:textId="77777777" w:rsidR="00784A9C" w:rsidRPr="004203BE" w:rsidRDefault="00713418">
            <w:pPr>
              <w:rPr>
                <w:rFonts w:ascii="Inter 18pt" w:hAnsi="Inter 18pt"/>
              </w:rPr>
            </w:pPr>
            <w:proofErr w:type="gramStart"/>
            <w:r w:rsidRPr="004203BE">
              <w:rPr>
                <w:rFonts w:ascii="Inter 18pt" w:hAnsi="Inter 18pt"/>
              </w:rPr>
              <w:t>Referring</w:t>
            </w:r>
            <w:proofErr w:type="gramEnd"/>
            <w:r w:rsidRPr="004203BE">
              <w:rPr>
                <w:rFonts w:ascii="Inter 18pt" w:hAnsi="Inter 18pt"/>
              </w:rPr>
              <w:t xml:space="preserve"> person's full name &amp; job position</w:t>
            </w:r>
          </w:p>
        </w:tc>
        <w:tc>
          <w:tcPr>
            <w:tcW w:w="6580" w:type="dxa"/>
            <w:gridSpan w:val="2"/>
          </w:tcPr>
          <w:p w14:paraId="76BB6352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  <w:tr w:rsidR="00784A9C" w:rsidRPr="004203BE" w14:paraId="289772C0" w14:textId="77777777" w:rsidTr="00F07479">
        <w:trPr>
          <w:trHeight w:val="719"/>
        </w:trPr>
        <w:tc>
          <w:tcPr>
            <w:tcW w:w="4390" w:type="dxa"/>
          </w:tcPr>
          <w:p w14:paraId="07DCE348" w14:textId="77777777" w:rsidR="00784A9C" w:rsidRDefault="00713418">
            <w:pPr>
              <w:rPr>
                <w:rFonts w:ascii="Inter 18pt" w:hAnsi="Inter 18pt"/>
              </w:rPr>
            </w:pPr>
            <w:proofErr w:type="gramStart"/>
            <w:r w:rsidRPr="004203BE">
              <w:rPr>
                <w:rFonts w:ascii="Inter 18pt" w:hAnsi="Inter 18pt"/>
              </w:rPr>
              <w:t>Referring</w:t>
            </w:r>
            <w:proofErr w:type="gramEnd"/>
            <w:r w:rsidRPr="004203BE">
              <w:rPr>
                <w:rFonts w:ascii="Inter 18pt" w:hAnsi="Inter 18pt"/>
              </w:rPr>
              <w:t xml:space="preserve"> person's contact number and email</w:t>
            </w:r>
          </w:p>
          <w:p w14:paraId="2202E6F0" w14:textId="3B33FFC1" w:rsidR="00651FCE" w:rsidRPr="00651FCE" w:rsidRDefault="00651FCE">
            <w:pPr>
              <w:rPr>
                <w:rFonts w:ascii="Inter 18pt" w:hAnsi="Inter 18pt"/>
                <w:i/>
                <w:iCs/>
              </w:rPr>
            </w:pPr>
            <w:r w:rsidRPr="00651FCE">
              <w:rPr>
                <w:rFonts w:ascii="Inter 18pt" w:hAnsi="Inter 18pt"/>
                <w:i/>
                <w:iCs/>
              </w:rPr>
              <w:t xml:space="preserve">If a </w:t>
            </w:r>
            <w:proofErr w:type="gramStart"/>
            <w:r w:rsidRPr="00651FCE">
              <w:rPr>
                <w:rFonts w:ascii="Inter 18pt" w:hAnsi="Inter 18pt"/>
                <w:i/>
                <w:iCs/>
              </w:rPr>
              <w:t>GP</w:t>
            </w:r>
            <w:proofErr w:type="gramEnd"/>
            <w:r w:rsidRPr="00651FCE">
              <w:rPr>
                <w:rFonts w:ascii="Inter 18pt" w:hAnsi="Inter 18pt"/>
                <w:i/>
                <w:iCs/>
              </w:rPr>
              <w:t xml:space="preserve"> please give bypass number</w:t>
            </w:r>
          </w:p>
        </w:tc>
        <w:tc>
          <w:tcPr>
            <w:tcW w:w="6580" w:type="dxa"/>
            <w:gridSpan w:val="2"/>
          </w:tcPr>
          <w:p w14:paraId="67ED4DB1" w14:textId="77777777" w:rsidR="00784A9C" w:rsidRDefault="00784A9C">
            <w:pPr>
              <w:rPr>
                <w:rFonts w:ascii="Inter 18pt" w:hAnsi="Inter 18pt"/>
              </w:rPr>
            </w:pPr>
          </w:p>
          <w:p w14:paraId="136516BB" w14:textId="77777777" w:rsidR="004203BE" w:rsidRDefault="004203BE">
            <w:pPr>
              <w:rPr>
                <w:rFonts w:ascii="Inter 18pt" w:hAnsi="Inter 18pt"/>
              </w:rPr>
            </w:pPr>
          </w:p>
          <w:p w14:paraId="64624254" w14:textId="77777777" w:rsidR="004203BE" w:rsidRPr="004203BE" w:rsidRDefault="004203BE">
            <w:pPr>
              <w:rPr>
                <w:rFonts w:ascii="Inter 18pt" w:hAnsi="Inter 18pt"/>
              </w:rPr>
            </w:pPr>
          </w:p>
        </w:tc>
      </w:tr>
      <w:tr w:rsidR="00651FCE" w:rsidRPr="004203BE" w14:paraId="273AAA11" w14:textId="77777777" w:rsidTr="00F07479">
        <w:trPr>
          <w:trHeight w:val="658"/>
        </w:trPr>
        <w:tc>
          <w:tcPr>
            <w:tcW w:w="4390" w:type="dxa"/>
          </w:tcPr>
          <w:p w14:paraId="6C43C3A8" w14:textId="02AC3F9A" w:rsidR="00651FCE" w:rsidRPr="004203BE" w:rsidRDefault="00651FCE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Best time to call to discuss referral if needed</w:t>
            </w:r>
          </w:p>
        </w:tc>
        <w:tc>
          <w:tcPr>
            <w:tcW w:w="6580" w:type="dxa"/>
            <w:gridSpan w:val="2"/>
          </w:tcPr>
          <w:p w14:paraId="7EB60069" w14:textId="77777777" w:rsidR="00651FCE" w:rsidRDefault="00651FCE">
            <w:pPr>
              <w:rPr>
                <w:rFonts w:ascii="Inter 18pt" w:hAnsi="Inter 18pt"/>
              </w:rPr>
            </w:pPr>
          </w:p>
        </w:tc>
      </w:tr>
      <w:tr w:rsidR="00651FCE" w:rsidRPr="004203BE" w14:paraId="3910914D" w14:textId="77777777" w:rsidTr="00F07479">
        <w:trPr>
          <w:trHeight w:val="658"/>
        </w:trPr>
        <w:tc>
          <w:tcPr>
            <w:tcW w:w="4390" w:type="dxa"/>
          </w:tcPr>
          <w:p w14:paraId="3A124E30" w14:textId="7CA7CC7C" w:rsidR="00651FCE" w:rsidRDefault="00651FCE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Alternative contact name and number</w:t>
            </w:r>
          </w:p>
        </w:tc>
        <w:tc>
          <w:tcPr>
            <w:tcW w:w="6580" w:type="dxa"/>
            <w:gridSpan w:val="2"/>
          </w:tcPr>
          <w:p w14:paraId="6B4E61F3" w14:textId="77777777" w:rsidR="00651FCE" w:rsidRDefault="00651FCE">
            <w:pPr>
              <w:rPr>
                <w:rFonts w:ascii="Inter 18pt" w:hAnsi="Inter 18pt"/>
              </w:rPr>
            </w:pPr>
          </w:p>
        </w:tc>
      </w:tr>
      <w:tr w:rsidR="004203BE" w:rsidRPr="004203BE" w14:paraId="4A9D7E16" w14:textId="77777777" w:rsidTr="00F07479">
        <w:trPr>
          <w:trHeight w:val="404"/>
        </w:trPr>
        <w:tc>
          <w:tcPr>
            <w:tcW w:w="4390" w:type="dxa"/>
          </w:tcPr>
          <w:p w14:paraId="5519E83F" w14:textId="77777777" w:rsidR="004203BE" w:rsidRPr="004203BE" w:rsidRDefault="004203BE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Has the patient consented to this referral?</w:t>
            </w:r>
          </w:p>
        </w:tc>
        <w:tc>
          <w:tcPr>
            <w:tcW w:w="3307" w:type="dxa"/>
          </w:tcPr>
          <w:p w14:paraId="5A1E05CF" w14:textId="77777777" w:rsidR="004203BE" w:rsidRPr="004203BE" w:rsidRDefault="004203BE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Yes</w:t>
            </w:r>
          </w:p>
        </w:tc>
        <w:tc>
          <w:tcPr>
            <w:tcW w:w="3273" w:type="dxa"/>
          </w:tcPr>
          <w:p w14:paraId="5DEF9113" w14:textId="27017747" w:rsidR="004203BE" w:rsidRPr="004203BE" w:rsidRDefault="004203BE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No</w:t>
            </w:r>
          </w:p>
        </w:tc>
      </w:tr>
    </w:tbl>
    <w:p w14:paraId="6426DDD6" w14:textId="2D04685C" w:rsidR="00784A9C" w:rsidRPr="004203BE" w:rsidRDefault="00713418" w:rsidP="004203BE">
      <w:pPr>
        <w:pStyle w:val="Heading1"/>
      </w:pPr>
      <w:r w:rsidRPr="004203BE">
        <w:t>Communication &amp; Support Needs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4325"/>
        <w:gridCol w:w="3422"/>
        <w:gridCol w:w="3168"/>
      </w:tblGrid>
      <w:tr w:rsidR="00CE1332" w:rsidRPr="004203BE" w14:paraId="5FA51DCA" w14:textId="77777777" w:rsidTr="00752379">
        <w:tc>
          <w:tcPr>
            <w:tcW w:w="4325" w:type="dxa"/>
          </w:tcPr>
          <w:p w14:paraId="42194464" w14:textId="77777777" w:rsidR="00CE1332" w:rsidRPr="004203BE" w:rsidRDefault="00CE1332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>Any vulnerabilities or communication difficulties? Is an interpreter required?</w:t>
            </w:r>
          </w:p>
        </w:tc>
        <w:tc>
          <w:tcPr>
            <w:tcW w:w="3422" w:type="dxa"/>
          </w:tcPr>
          <w:p w14:paraId="2DB1E6B3" w14:textId="153DBB85" w:rsidR="00CE1332" w:rsidRPr="004203BE" w:rsidRDefault="00CE1332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Yes</w:t>
            </w:r>
          </w:p>
        </w:tc>
        <w:tc>
          <w:tcPr>
            <w:tcW w:w="3168" w:type="dxa"/>
          </w:tcPr>
          <w:p w14:paraId="5E618E83" w14:textId="12C3354F" w:rsidR="00CE1332" w:rsidRPr="004203BE" w:rsidRDefault="00CE1332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No</w:t>
            </w:r>
          </w:p>
        </w:tc>
      </w:tr>
      <w:tr w:rsidR="00784A9C" w:rsidRPr="004203BE" w14:paraId="4FDE3434" w14:textId="77777777" w:rsidTr="00752379">
        <w:tc>
          <w:tcPr>
            <w:tcW w:w="4325" w:type="dxa"/>
          </w:tcPr>
          <w:p w14:paraId="5C74C54B" w14:textId="77777777" w:rsidR="00784A9C" w:rsidRPr="004203BE" w:rsidRDefault="00713418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 xml:space="preserve">If </w:t>
            </w:r>
            <w:proofErr w:type="gramStart"/>
            <w:r w:rsidRPr="004203BE">
              <w:rPr>
                <w:rFonts w:ascii="Inter 18pt" w:hAnsi="Inter 18pt"/>
              </w:rPr>
              <w:t>yes</w:t>
            </w:r>
            <w:proofErr w:type="gramEnd"/>
            <w:r w:rsidRPr="004203BE">
              <w:rPr>
                <w:rFonts w:ascii="Inter 18pt" w:hAnsi="Inter 18pt"/>
              </w:rPr>
              <w:t xml:space="preserve"> please </w:t>
            </w:r>
            <w:proofErr w:type="gramStart"/>
            <w:r w:rsidRPr="004203BE">
              <w:rPr>
                <w:rFonts w:ascii="Inter 18pt" w:hAnsi="Inter 18pt"/>
              </w:rPr>
              <w:t>give</w:t>
            </w:r>
            <w:proofErr w:type="gramEnd"/>
            <w:r w:rsidRPr="004203BE">
              <w:rPr>
                <w:rFonts w:ascii="Inter 18pt" w:hAnsi="Inter 18pt"/>
              </w:rPr>
              <w:t xml:space="preserve"> as much information as possible.</w:t>
            </w:r>
          </w:p>
        </w:tc>
        <w:tc>
          <w:tcPr>
            <w:tcW w:w="6590" w:type="dxa"/>
            <w:gridSpan w:val="2"/>
          </w:tcPr>
          <w:p w14:paraId="06C1B234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  <w:tr w:rsidR="00651FCE" w:rsidRPr="004203BE" w14:paraId="37E276E2" w14:textId="77777777" w:rsidTr="00752379">
        <w:tc>
          <w:tcPr>
            <w:tcW w:w="4325" w:type="dxa"/>
          </w:tcPr>
          <w:p w14:paraId="67FFC816" w14:textId="24EA6AA7" w:rsidR="00651FCE" w:rsidRPr="004203BE" w:rsidRDefault="00651FCE" w:rsidP="00B9282C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Any safeguarding concerns?</w:t>
            </w:r>
          </w:p>
        </w:tc>
        <w:tc>
          <w:tcPr>
            <w:tcW w:w="3422" w:type="dxa"/>
          </w:tcPr>
          <w:p w14:paraId="5AABD6E5" w14:textId="77777777" w:rsidR="00651FCE" w:rsidRPr="004203BE" w:rsidRDefault="00651FCE" w:rsidP="00B9282C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Yes</w:t>
            </w:r>
          </w:p>
        </w:tc>
        <w:tc>
          <w:tcPr>
            <w:tcW w:w="3168" w:type="dxa"/>
          </w:tcPr>
          <w:p w14:paraId="0D600668" w14:textId="77777777" w:rsidR="00651FCE" w:rsidRPr="004203BE" w:rsidRDefault="00651FCE" w:rsidP="00B9282C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No</w:t>
            </w:r>
          </w:p>
        </w:tc>
      </w:tr>
      <w:tr w:rsidR="00651FCE" w:rsidRPr="004203BE" w14:paraId="2DAD8EE0" w14:textId="77777777" w:rsidTr="00752379">
        <w:tc>
          <w:tcPr>
            <w:tcW w:w="4325" w:type="dxa"/>
          </w:tcPr>
          <w:p w14:paraId="05F7914D" w14:textId="77777777" w:rsidR="00651FCE" w:rsidRPr="004203BE" w:rsidRDefault="00651FCE" w:rsidP="00B9282C">
            <w:pPr>
              <w:rPr>
                <w:rFonts w:ascii="Inter 18pt" w:hAnsi="Inter 18pt"/>
              </w:rPr>
            </w:pPr>
            <w:r w:rsidRPr="004203BE">
              <w:rPr>
                <w:rFonts w:ascii="Inter 18pt" w:hAnsi="Inter 18pt"/>
              </w:rPr>
              <w:t xml:space="preserve">If </w:t>
            </w:r>
            <w:proofErr w:type="gramStart"/>
            <w:r w:rsidRPr="004203BE">
              <w:rPr>
                <w:rFonts w:ascii="Inter 18pt" w:hAnsi="Inter 18pt"/>
              </w:rPr>
              <w:t>yes</w:t>
            </w:r>
            <w:proofErr w:type="gramEnd"/>
            <w:r w:rsidRPr="004203BE">
              <w:rPr>
                <w:rFonts w:ascii="Inter 18pt" w:hAnsi="Inter 18pt"/>
              </w:rPr>
              <w:t xml:space="preserve"> please </w:t>
            </w:r>
            <w:proofErr w:type="gramStart"/>
            <w:r w:rsidRPr="004203BE">
              <w:rPr>
                <w:rFonts w:ascii="Inter 18pt" w:hAnsi="Inter 18pt"/>
              </w:rPr>
              <w:t>give</w:t>
            </w:r>
            <w:proofErr w:type="gramEnd"/>
            <w:r w:rsidRPr="004203BE">
              <w:rPr>
                <w:rFonts w:ascii="Inter 18pt" w:hAnsi="Inter 18pt"/>
              </w:rPr>
              <w:t xml:space="preserve"> as much information as possible.</w:t>
            </w:r>
          </w:p>
        </w:tc>
        <w:tc>
          <w:tcPr>
            <w:tcW w:w="6590" w:type="dxa"/>
            <w:gridSpan w:val="2"/>
          </w:tcPr>
          <w:p w14:paraId="058DD83F" w14:textId="77777777" w:rsidR="00651FCE" w:rsidRPr="004203BE" w:rsidRDefault="00651FCE" w:rsidP="00B9282C">
            <w:pPr>
              <w:rPr>
                <w:rFonts w:ascii="Inter 18pt" w:hAnsi="Inter 18pt"/>
              </w:rPr>
            </w:pPr>
          </w:p>
        </w:tc>
      </w:tr>
      <w:tr w:rsidR="00651FCE" w:rsidRPr="004203BE" w14:paraId="5736D4EF" w14:textId="77777777" w:rsidTr="00752379">
        <w:tc>
          <w:tcPr>
            <w:tcW w:w="4325" w:type="dxa"/>
          </w:tcPr>
          <w:p w14:paraId="6FF143F4" w14:textId="37AE27CF" w:rsidR="00651FCE" w:rsidRPr="004203BE" w:rsidRDefault="00651FCE" w:rsidP="00B9282C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Is the patient on oxygen?</w:t>
            </w:r>
          </w:p>
        </w:tc>
        <w:tc>
          <w:tcPr>
            <w:tcW w:w="3422" w:type="dxa"/>
          </w:tcPr>
          <w:p w14:paraId="4EB8FBC8" w14:textId="2DFBB5ED" w:rsidR="00651FCE" w:rsidRPr="004203BE" w:rsidRDefault="00651FCE" w:rsidP="00B9282C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Yes</w:t>
            </w:r>
          </w:p>
        </w:tc>
        <w:tc>
          <w:tcPr>
            <w:tcW w:w="3168" w:type="dxa"/>
          </w:tcPr>
          <w:p w14:paraId="15C8E646" w14:textId="20299906" w:rsidR="00651FCE" w:rsidRPr="004203BE" w:rsidRDefault="00651FCE" w:rsidP="00B9282C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No</w:t>
            </w:r>
          </w:p>
        </w:tc>
      </w:tr>
      <w:tr w:rsidR="00651FCE" w:rsidRPr="004203BE" w14:paraId="0CA4522C" w14:textId="77777777" w:rsidTr="00752379">
        <w:tc>
          <w:tcPr>
            <w:tcW w:w="4325" w:type="dxa"/>
          </w:tcPr>
          <w:p w14:paraId="524051D2" w14:textId="5EB34844" w:rsidR="00651FCE" w:rsidRPr="004203BE" w:rsidRDefault="00651FCE" w:rsidP="00B9282C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 xml:space="preserve">Is the patient bariatric? </w:t>
            </w:r>
            <w:r w:rsidR="001C5850">
              <w:rPr>
                <w:rFonts w:ascii="Inter 18pt" w:hAnsi="Inter 18pt"/>
              </w:rPr>
              <w:t xml:space="preserve">Please state recent weight if known </w:t>
            </w:r>
          </w:p>
        </w:tc>
        <w:tc>
          <w:tcPr>
            <w:tcW w:w="3422" w:type="dxa"/>
          </w:tcPr>
          <w:p w14:paraId="66B4C66B" w14:textId="40302F43" w:rsidR="00651FCE" w:rsidRPr="004203BE" w:rsidRDefault="00651FCE" w:rsidP="00B9282C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Yes</w:t>
            </w:r>
          </w:p>
        </w:tc>
        <w:tc>
          <w:tcPr>
            <w:tcW w:w="3168" w:type="dxa"/>
          </w:tcPr>
          <w:p w14:paraId="088FB877" w14:textId="610999CA" w:rsidR="00651FCE" w:rsidRPr="004203BE" w:rsidRDefault="00651FCE" w:rsidP="00B9282C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No</w:t>
            </w:r>
          </w:p>
        </w:tc>
      </w:tr>
    </w:tbl>
    <w:p w14:paraId="5DA91436" w14:textId="77777777" w:rsidR="0074669C" w:rsidRDefault="0074669C" w:rsidP="004203BE">
      <w:pPr>
        <w:pStyle w:val="Heading1"/>
      </w:pPr>
    </w:p>
    <w:p w14:paraId="4AF287FE" w14:textId="1EA29133" w:rsidR="00784A9C" w:rsidRPr="004203BE" w:rsidRDefault="00651FCE" w:rsidP="004203BE">
      <w:pPr>
        <w:pStyle w:val="Heading1"/>
      </w:pPr>
      <w:r>
        <w:t xml:space="preserve">Diagnosis 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4339"/>
        <w:gridCol w:w="1718"/>
        <w:gridCol w:w="1719"/>
        <w:gridCol w:w="1718"/>
        <w:gridCol w:w="1558"/>
      </w:tblGrid>
      <w:tr w:rsidR="00784A9C" w:rsidRPr="004203BE" w14:paraId="2DBE97F1" w14:textId="77777777" w:rsidTr="009E0B97">
        <w:trPr>
          <w:trHeight w:val="440"/>
        </w:trPr>
        <w:tc>
          <w:tcPr>
            <w:tcW w:w="4339" w:type="dxa"/>
          </w:tcPr>
          <w:p w14:paraId="7FAA6F83" w14:textId="77777777" w:rsidR="00784A9C" w:rsidRPr="004203BE" w:rsidRDefault="00713418">
            <w:pPr>
              <w:rPr>
                <w:rFonts w:ascii="Inter 18pt" w:hAnsi="Inter 18pt"/>
              </w:rPr>
            </w:pPr>
            <w:proofErr w:type="gramStart"/>
            <w:r w:rsidRPr="004203BE">
              <w:rPr>
                <w:rFonts w:ascii="Inter 18pt" w:hAnsi="Inter 18pt"/>
              </w:rPr>
              <w:t>Patients</w:t>
            </w:r>
            <w:proofErr w:type="gramEnd"/>
            <w:r w:rsidRPr="004203BE">
              <w:rPr>
                <w:rFonts w:ascii="Inter 18pt" w:hAnsi="Inter 18pt"/>
              </w:rPr>
              <w:t xml:space="preserve"> Primary diagnosis</w:t>
            </w:r>
          </w:p>
        </w:tc>
        <w:tc>
          <w:tcPr>
            <w:tcW w:w="6713" w:type="dxa"/>
            <w:gridSpan w:val="4"/>
          </w:tcPr>
          <w:p w14:paraId="4884E7D4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  <w:tr w:rsidR="00651FCE" w:rsidRPr="004203BE" w14:paraId="5186A914" w14:textId="77777777" w:rsidTr="009E0B97">
        <w:trPr>
          <w:trHeight w:val="290"/>
        </w:trPr>
        <w:tc>
          <w:tcPr>
            <w:tcW w:w="4339" w:type="dxa"/>
          </w:tcPr>
          <w:p w14:paraId="63F5D9E2" w14:textId="2CB8CC7E" w:rsidR="00651FCE" w:rsidRPr="004203BE" w:rsidRDefault="00651FCE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Diagnosis date if known</w:t>
            </w:r>
          </w:p>
        </w:tc>
        <w:tc>
          <w:tcPr>
            <w:tcW w:w="6713" w:type="dxa"/>
            <w:gridSpan w:val="4"/>
          </w:tcPr>
          <w:p w14:paraId="69B4A0B8" w14:textId="2C4976C3" w:rsidR="00651FCE" w:rsidRPr="004203BE" w:rsidRDefault="00651FCE">
            <w:pPr>
              <w:rPr>
                <w:rFonts w:ascii="Inter 18pt" w:hAnsi="Inter 18pt"/>
              </w:rPr>
            </w:pPr>
          </w:p>
        </w:tc>
      </w:tr>
      <w:tr w:rsidR="00651FCE" w:rsidRPr="004203BE" w14:paraId="0F14D5FD" w14:textId="77777777" w:rsidTr="009E0B97">
        <w:trPr>
          <w:trHeight w:val="232"/>
        </w:trPr>
        <w:tc>
          <w:tcPr>
            <w:tcW w:w="4339" w:type="dxa"/>
          </w:tcPr>
          <w:p w14:paraId="071F0EEB" w14:textId="3377B0D0" w:rsidR="00651FCE" w:rsidRPr="004203BE" w:rsidRDefault="00651FCE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GSF Status</w:t>
            </w:r>
          </w:p>
        </w:tc>
        <w:tc>
          <w:tcPr>
            <w:tcW w:w="1718" w:type="dxa"/>
          </w:tcPr>
          <w:p w14:paraId="20B11BA8" w14:textId="790B4489" w:rsidR="00651FCE" w:rsidRPr="004203BE" w:rsidRDefault="00651FCE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Red</w:t>
            </w:r>
          </w:p>
        </w:tc>
        <w:tc>
          <w:tcPr>
            <w:tcW w:w="1719" w:type="dxa"/>
          </w:tcPr>
          <w:p w14:paraId="457EC769" w14:textId="27603FCB" w:rsidR="00651FCE" w:rsidRPr="004203BE" w:rsidRDefault="00110BBB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Yellow</w:t>
            </w:r>
          </w:p>
        </w:tc>
        <w:tc>
          <w:tcPr>
            <w:tcW w:w="1718" w:type="dxa"/>
          </w:tcPr>
          <w:p w14:paraId="2BB4D6A5" w14:textId="2C8B2D35" w:rsidR="00651FCE" w:rsidRPr="004203BE" w:rsidRDefault="00651FCE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Green</w:t>
            </w:r>
          </w:p>
        </w:tc>
        <w:tc>
          <w:tcPr>
            <w:tcW w:w="1558" w:type="dxa"/>
          </w:tcPr>
          <w:p w14:paraId="4D8C0125" w14:textId="391EBACC" w:rsidR="00651FCE" w:rsidRPr="004203BE" w:rsidRDefault="00651FCE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Blue</w:t>
            </w:r>
          </w:p>
        </w:tc>
      </w:tr>
      <w:tr w:rsidR="00651FCE" w:rsidRPr="004203BE" w14:paraId="2EE44F90" w14:textId="77777777" w:rsidTr="009E0B97">
        <w:trPr>
          <w:trHeight w:val="238"/>
        </w:trPr>
        <w:tc>
          <w:tcPr>
            <w:tcW w:w="4339" w:type="dxa"/>
          </w:tcPr>
          <w:p w14:paraId="4A91239C" w14:textId="391BB51D" w:rsidR="00651FCE" w:rsidRDefault="00651FCE">
            <w:pPr>
              <w:rPr>
                <w:rFonts w:ascii="Inter 18pt" w:hAnsi="Inter 18pt"/>
              </w:rPr>
            </w:pPr>
            <w:proofErr w:type="spellStart"/>
            <w:proofErr w:type="gramStart"/>
            <w:r>
              <w:rPr>
                <w:rFonts w:ascii="Inter 18pt" w:hAnsi="Inter 18pt"/>
              </w:rPr>
              <w:t>ReSPECT</w:t>
            </w:r>
            <w:proofErr w:type="spellEnd"/>
            <w:proofErr w:type="gramEnd"/>
            <w:r>
              <w:rPr>
                <w:rFonts w:ascii="Inter 18pt" w:hAnsi="Inter 18pt"/>
              </w:rPr>
              <w:t xml:space="preserve"> form completed?</w:t>
            </w:r>
          </w:p>
        </w:tc>
        <w:tc>
          <w:tcPr>
            <w:tcW w:w="3437" w:type="dxa"/>
            <w:gridSpan w:val="2"/>
          </w:tcPr>
          <w:p w14:paraId="25FC13EC" w14:textId="1629168E" w:rsidR="00651FCE" w:rsidRDefault="00651FCE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Yes</w:t>
            </w:r>
          </w:p>
        </w:tc>
        <w:tc>
          <w:tcPr>
            <w:tcW w:w="3276" w:type="dxa"/>
            <w:gridSpan w:val="2"/>
          </w:tcPr>
          <w:p w14:paraId="39D4AC57" w14:textId="283DA012" w:rsidR="00651FCE" w:rsidRDefault="00651FCE">
            <w:pPr>
              <w:rPr>
                <w:rFonts w:ascii="Inter 18pt" w:hAnsi="Inter 18pt"/>
              </w:rPr>
            </w:pPr>
            <w:r>
              <w:rPr>
                <w:rFonts w:ascii="Inter 18pt" w:hAnsi="Inter 18pt"/>
              </w:rPr>
              <w:t>No</w:t>
            </w:r>
          </w:p>
        </w:tc>
      </w:tr>
    </w:tbl>
    <w:p w14:paraId="2D6213D1" w14:textId="77777777" w:rsidR="00784A9C" w:rsidRPr="004203BE" w:rsidRDefault="00713418" w:rsidP="004203BE">
      <w:pPr>
        <w:pStyle w:val="Heading1"/>
      </w:pPr>
      <w:r w:rsidRPr="004203BE">
        <w:t>Referral Reason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3022"/>
        <w:gridCol w:w="8030"/>
      </w:tblGrid>
      <w:tr w:rsidR="00784A9C" w:rsidRPr="004203BE" w14:paraId="46AF2586" w14:textId="77777777" w:rsidTr="009E0B97">
        <w:trPr>
          <w:trHeight w:val="1748"/>
        </w:trPr>
        <w:tc>
          <w:tcPr>
            <w:tcW w:w="3022" w:type="dxa"/>
          </w:tcPr>
          <w:p w14:paraId="269F08A7" w14:textId="22FCA530" w:rsidR="00784A9C" w:rsidRPr="004203BE" w:rsidRDefault="00651FCE">
            <w:pPr>
              <w:rPr>
                <w:rFonts w:ascii="Inter 18pt" w:hAnsi="Inter 18pt"/>
              </w:rPr>
            </w:pPr>
            <w:r w:rsidRPr="00651FCE">
              <w:rPr>
                <w:rFonts w:ascii="Inter 18pt" w:hAnsi="Inter 18pt"/>
              </w:rPr>
              <w:t xml:space="preserve">What prompted you to refer today? What is important to the patient </w:t>
            </w:r>
            <w:proofErr w:type="gramStart"/>
            <w:r w:rsidRPr="00651FCE">
              <w:rPr>
                <w:rFonts w:ascii="Inter 18pt" w:hAnsi="Inter 18pt"/>
              </w:rPr>
              <w:t>at the moment</w:t>
            </w:r>
            <w:proofErr w:type="gramEnd"/>
            <w:r w:rsidRPr="00651FCE">
              <w:rPr>
                <w:rFonts w:ascii="Inter 18pt" w:hAnsi="Inter 18pt"/>
              </w:rPr>
              <w:t>? What support do you think they need?</w:t>
            </w:r>
          </w:p>
        </w:tc>
        <w:tc>
          <w:tcPr>
            <w:tcW w:w="8030" w:type="dxa"/>
          </w:tcPr>
          <w:p w14:paraId="3E1BAC56" w14:textId="77777777" w:rsidR="00784A9C" w:rsidRPr="004203BE" w:rsidRDefault="00784A9C">
            <w:pPr>
              <w:rPr>
                <w:rFonts w:ascii="Inter 18pt" w:hAnsi="Inter 18pt"/>
              </w:rPr>
            </w:pPr>
          </w:p>
        </w:tc>
      </w:tr>
      <w:tr w:rsidR="00651FCE" w:rsidRPr="004203BE" w14:paraId="66651CF4" w14:textId="77777777" w:rsidTr="009E0B97">
        <w:trPr>
          <w:trHeight w:val="1353"/>
        </w:trPr>
        <w:tc>
          <w:tcPr>
            <w:tcW w:w="3022" w:type="dxa"/>
          </w:tcPr>
          <w:p w14:paraId="6166BC9A" w14:textId="11E63772" w:rsidR="00651FCE" w:rsidRPr="00651FCE" w:rsidRDefault="00651FCE">
            <w:pPr>
              <w:rPr>
                <w:rFonts w:ascii="Inter 18pt" w:hAnsi="Inter 18pt"/>
              </w:rPr>
            </w:pPr>
            <w:r w:rsidRPr="00651FCE">
              <w:rPr>
                <w:rFonts w:ascii="Inter 18pt" w:hAnsi="Inter 18pt"/>
              </w:rPr>
              <w:t>What specific palliative care needs does the patient have?</w:t>
            </w:r>
            <w:r w:rsidR="001C5850">
              <w:rPr>
                <w:rFonts w:ascii="Inter 18pt" w:hAnsi="Inter 18pt"/>
              </w:rPr>
              <w:t xml:space="preserve"> Include blood tests and scan results where relevant </w:t>
            </w:r>
          </w:p>
        </w:tc>
        <w:tc>
          <w:tcPr>
            <w:tcW w:w="8030" w:type="dxa"/>
          </w:tcPr>
          <w:p w14:paraId="3D5E5163" w14:textId="77777777" w:rsidR="00651FCE" w:rsidRPr="004203BE" w:rsidRDefault="00651FCE">
            <w:pPr>
              <w:rPr>
                <w:rFonts w:ascii="Inter 18pt" w:hAnsi="Inter 18pt"/>
              </w:rPr>
            </w:pPr>
          </w:p>
        </w:tc>
      </w:tr>
      <w:tr w:rsidR="00651FCE" w:rsidRPr="004203BE" w14:paraId="258151CA" w14:textId="77777777" w:rsidTr="009E0B97">
        <w:trPr>
          <w:trHeight w:val="1279"/>
        </w:trPr>
        <w:tc>
          <w:tcPr>
            <w:tcW w:w="3022" w:type="dxa"/>
          </w:tcPr>
          <w:p w14:paraId="01926A3F" w14:textId="15E62C5D" w:rsidR="00651FCE" w:rsidRPr="00651FCE" w:rsidRDefault="00651FCE">
            <w:pPr>
              <w:rPr>
                <w:rFonts w:ascii="Inter 18pt" w:hAnsi="Inter 18pt"/>
              </w:rPr>
            </w:pPr>
            <w:r w:rsidRPr="00651FCE">
              <w:rPr>
                <w:rFonts w:ascii="Inter 18pt" w:hAnsi="Inter 18pt"/>
              </w:rPr>
              <w:t>Does the patient have any physical symptoms? (pain, SOB, nausea, vomiting)</w:t>
            </w:r>
          </w:p>
        </w:tc>
        <w:tc>
          <w:tcPr>
            <w:tcW w:w="8030" w:type="dxa"/>
          </w:tcPr>
          <w:p w14:paraId="6902A503" w14:textId="77777777" w:rsidR="00651FCE" w:rsidRPr="004203BE" w:rsidRDefault="00651FCE">
            <w:pPr>
              <w:rPr>
                <w:rFonts w:ascii="Inter 18pt" w:hAnsi="Inter 18pt"/>
              </w:rPr>
            </w:pPr>
          </w:p>
        </w:tc>
      </w:tr>
    </w:tbl>
    <w:p w14:paraId="387DC889" w14:textId="77777777" w:rsidR="00713418" w:rsidRDefault="00713418">
      <w:pPr>
        <w:rPr>
          <w:rFonts w:ascii="Inter 18pt" w:hAnsi="Inter 18pt"/>
        </w:rPr>
      </w:pPr>
    </w:p>
    <w:tbl>
      <w:tblPr>
        <w:tblStyle w:val="TableGrid"/>
        <w:tblW w:w="11085" w:type="dxa"/>
        <w:tblLook w:val="04A0" w:firstRow="1" w:lastRow="0" w:firstColumn="1" w:lastColumn="0" w:noHBand="0" w:noVBand="1"/>
      </w:tblPr>
      <w:tblGrid>
        <w:gridCol w:w="2910"/>
        <w:gridCol w:w="8175"/>
      </w:tblGrid>
      <w:tr w:rsidR="00651FCE" w14:paraId="1DC267AA" w14:textId="77777777" w:rsidTr="001C5850">
        <w:trPr>
          <w:trHeight w:val="2618"/>
        </w:trPr>
        <w:tc>
          <w:tcPr>
            <w:tcW w:w="2910" w:type="dxa"/>
          </w:tcPr>
          <w:p w14:paraId="7D406FB3" w14:textId="4FB3FD2E" w:rsidR="00651FCE" w:rsidRDefault="00651FCE">
            <w:pPr>
              <w:rPr>
                <w:rFonts w:ascii="Inter 18pt" w:hAnsi="Inter 18pt"/>
              </w:rPr>
            </w:pPr>
            <w:r w:rsidRPr="00651FCE">
              <w:rPr>
                <w:rFonts w:ascii="Inter 18pt" w:hAnsi="Inter 18pt"/>
              </w:rPr>
              <w:t>Comments-- please share anything else you think would be helpful for us to know to support your referral</w:t>
            </w:r>
          </w:p>
        </w:tc>
        <w:tc>
          <w:tcPr>
            <w:tcW w:w="8175" w:type="dxa"/>
          </w:tcPr>
          <w:p w14:paraId="2C0A2F39" w14:textId="77777777" w:rsidR="00651FCE" w:rsidRDefault="00651FCE">
            <w:pPr>
              <w:rPr>
                <w:rFonts w:ascii="Inter 18pt" w:hAnsi="Inter 18pt"/>
              </w:rPr>
            </w:pPr>
          </w:p>
        </w:tc>
      </w:tr>
    </w:tbl>
    <w:p w14:paraId="4DACA251" w14:textId="77777777" w:rsidR="00651FCE" w:rsidRPr="004203BE" w:rsidRDefault="00651FCE">
      <w:pPr>
        <w:rPr>
          <w:rFonts w:ascii="Inter 18pt" w:hAnsi="Inter 18pt"/>
        </w:rPr>
      </w:pPr>
    </w:p>
    <w:sectPr w:rsidR="00651FCE" w:rsidRPr="004203BE" w:rsidSect="004203B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1DA92" w14:textId="77777777" w:rsidR="004203BE" w:rsidRDefault="004203BE" w:rsidP="004203BE">
      <w:pPr>
        <w:spacing w:after="0" w:line="240" w:lineRule="auto"/>
      </w:pPr>
      <w:r>
        <w:separator/>
      </w:r>
    </w:p>
  </w:endnote>
  <w:endnote w:type="continuationSeparator" w:id="0">
    <w:p w14:paraId="32BB8256" w14:textId="77777777" w:rsidR="004203BE" w:rsidRDefault="004203BE" w:rsidP="0042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zpacho Black">
    <w:panose1 w:val="00000000000000000000"/>
    <w:charset w:val="00"/>
    <w:family w:val="auto"/>
    <w:pitch w:val="variable"/>
    <w:sig w:usb0="A000004F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Inter 18pt">
    <w:panose1 w:val="02000503000000020004"/>
    <w:charset w:val="00"/>
    <w:family w:val="auto"/>
    <w:pitch w:val="variable"/>
    <w:sig w:usb0="E00002FF" w:usb1="1200A1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2F136" w14:textId="77777777" w:rsidR="004203BE" w:rsidRDefault="004203BE" w:rsidP="004203BE">
      <w:pPr>
        <w:spacing w:after="0" w:line="240" w:lineRule="auto"/>
      </w:pPr>
      <w:r>
        <w:separator/>
      </w:r>
    </w:p>
  </w:footnote>
  <w:footnote w:type="continuationSeparator" w:id="0">
    <w:p w14:paraId="5EE41947" w14:textId="77777777" w:rsidR="004203BE" w:rsidRDefault="004203BE" w:rsidP="00420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2211" w14:textId="42124768" w:rsidR="006F6C99" w:rsidRPr="006F6C99" w:rsidRDefault="004203BE" w:rsidP="004203BE">
    <w:pPr>
      <w:pStyle w:val="Header"/>
      <w:rPr>
        <w:rFonts w:ascii="Inter 18pt" w:hAnsi="Inter 18pt"/>
      </w:rPr>
    </w:pPr>
    <w:r w:rsidRPr="006F6C99">
      <w:rPr>
        <w:rFonts w:ascii="Inter 18pt" w:hAnsi="Inter 18pt"/>
        <w:noProof/>
      </w:rPr>
      <w:drawing>
        <wp:anchor distT="0" distB="0" distL="114300" distR="114300" simplePos="0" relativeHeight="251658240" behindDoc="0" locked="0" layoutInCell="1" allowOverlap="1" wp14:anchorId="16C35975" wp14:editId="1CFB2C84">
          <wp:simplePos x="0" y="0"/>
          <wp:positionH relativeFrom="column">
            <wp:posOffset>4756785</wp:posOffset>
          </wp:positionH>
          <wp:positionV relativeFrom="paragraph">
            <wp:posOffset>-152400</wp:posOffset>
          </wp:positionV>
          <wp:extent cx="2189480" cy="794385"/>
          <wp:effectExtent l="0" t="0" r="1270" b="5715"/>
          <wp:wrapSquare wrapText="bothSides"/>
          <wp:docPr id="397729190" name="Picture 1" descr="A logo with a person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729190" name="Picture 1" descr="A logo with a person in the middl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9480" cy="79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C99" w:rsidRPr="006F6C99">
      <w:rPr>
        <w:rFonts w:ascii="Inter 18pt" w:hAnsi="Inter 18pt"/>
      </w:rPr>
      <w:t xml:space="preserve">01485 601700 </w:t>
    </w:r>
    <w:r w:rsidR="006F6C99" w:rsidRPr="006F6C99">
      <w:rPr>
        <w:rFonts w:ascii="Inter 18pt" w:hAnsi="Inter 18pt"/>
      </w:rPr>
      <w:tab/>
      <w:t>tappinghouse.hospice@nhs.net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5356940">
    <w:abstractNumId w:val="8"/>
  </w:num>
  <w:num w:numId="2" w16cid:durableId="1157303765">
    <w:abstractNumId w:val="6"/>
  </w:num>
  <w:num w:numId="3" w16cid:durableId="839272409">
    <w:abstractNumId w:val="5"/>
  </w:num>
  <w:num w:numId="4" w16cid:durableId="639309438">
    <w:abstractNumId w:val="4"/>
  </w:num>
  <w:num w:numId="5" w16cid:durableId="1176194958">
    <w:abstractNumId w:val="7"/>
  </w:num>
  <w:num w:numId="6" w16cid:durableId="673266456">
    <w:abstractNumId w:val="3"/>
  </w:num>
  <w:num w:numId="7" w16cid:durableId="1752971090">
    <w:abstractNumId w:val="2"/>
  </w:num>
  <w:num w:numId="8" w16cid:durableId="1302077946">
    <w:abstractNumId w:val="1"/>
  </w:num>
  <w:num w:numId="9" w16cid:durableId="62843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0BA4"/>
    <w:rsid w:val="00110BBB"/>
    <w:rsid w:val="0015074B"/>
    <w:rsid w:val="001C5850"/>
    <w:rsid w:val="0029246B"/>
    <w:rsid w:val="0029639D"/>
    <w:rsid w:val="002E7F12"/>
    <w:rsid w:val="00326F90"/>
    <w:rsid w:val="00366B0B"/>
    <w:rsid w:val="003F54A8"/>
    <w:rsid w:val="004203BE"/>
    <w:rsid w:val="00487444"/>
    <w:rsid w:val="005B496C"/>
    <w:rsid w:val="00651FCE"/>
    <w:rsid w:val="006D5EC0"/>
    <w:rsid w:val="006F6C99"/>
    <w:rsid w:val="00713418"/>
    <w:rsid w:val="0074669C"/>
    <w:rsid w:val="00752379"/>
    <w:rsid w:val="00784A9C"/>
    <w:rsid w:val="00880BFF"/>
    <w:rsid w:val="00952AB5"/>
    <w:rsid w:val="00986753"/>
    <w:rsid w:val="009E0B97"/>
    <w:rsid w:val="00AA1D8D"/>
    <w:rsid w:val="00B47730"/>
    <w:rsid w:val="00CA10CF"/>
    <w:rsid w:val="00CB0664"/>
    <w:rsid w:val="00CE1332"/>
    <w:rsid w:val="00EA06D2"/>
    <w:rsid w:val="00F07479"/>
    <w:rsid w:val="00F41789"/>
    <w:rsid w:val="00F74D86"/>
    <w:rsid w:val="00F920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46FE1966"/>
  <w14:defaultImageDpi w14:val="300"/>
  <w15:docId w15:val="{0170C438-B66C-46A6-A05C-A121926A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4203BE"/>
    <w:pPr>
      <w:keepNext/>
      <w:keepLines/>
      <w:spacing w:before="480" w:after="0"/>
      <w:outlineLvl w:val="0"/>
    </w:pPr>
    <w:rPr>
      <w:rFonts w:ascii="Gazpacho Black" w:eastAsiaTheme="majorEastAsia" w:hAnsi="Gazpacho Black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03BE"/>
    <w:rPr>
      <w:rFonts w:ascii="Gazpacho Black" w:eastAsiaTheme="majorEastAsia" w:hAnsi="Gazpacho Black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F6C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428</Words>
  <Characters>2183</Characters>
  <Application>Microsoft Office Word</Application>
  <DocSecurity>0</DocSecurity>
  <Lines>155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Walls</cp:lastModifiedBy>
  <cp:revision>18</cp:revision>
  <dcterms:created xsi:type="dcterms:W3CDTF">2025-11-26T14:37:00Z</dcterms:created>
  <dcterms:modified xsi:type="dcterms:W3CDTF">2026-02-16T16:57:00Z</dcterms:modified>
  <cp:category/>
</cp:coreProperties>
</file>